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C" w:rsidRDefault="003F730C" w:rsidP="003F73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F730C" w:rsidRDefault="003F730C" w:rsidP="003F730C">
      <w:pPr>
        <w:jc w:val="center"/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школьного этапа всероссийской (областной) оли</w:t>
      </w:r>
      <w:r w:rsidR="002B248C">
        <w:rPr>
          <w:rFonts w:ascii="Times New Roman" w:hAnsi="Times New Roman"/>
          <w:sz w:val="24"/>
          <w:szCs w:val="24"/>
        </w:rPr>
        <w:t xml:space="preserve">мпиады школьников </w:t>
      </w:r>
      <w:proofErr w:type="spellStart"/>
      <w:r w:rsidR="002B248C">
        <w:rPr>
          <w:rFonts w:ascii="Times New Roman" w:hAnsi="Times New Roman"/>
          <w:sz w:val="24"/>
          <w:szCs w:val="24"/>
        </w:rPr>
        <w:t>по_русскому</w:t>
      </w:r>
      <w:proofErr w:type="spellEnd"/>
      <w:r w:rsidR="002B248C">
        <w:rPr>
          <w:rFonts w:ascii="Times New Roman" w:hAnsi="Times New Roman"/>
          <w:sz w:val="24"/>
          <w:szCs w:val="24"/>
        </w:rPr>
        <w:t xml:space="preserve"> языку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 «Пушкарская средняя общеобразовательная школа»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248C">
        <w:rPr>
          <w:rFonts w:ascii="Times New Roman" w:hAnsi="Times New Roman"/>
          <w:color w:val="FF0000"/>
          <w:sz w:val="24"/>
          <w:szCs w:val="24"/>
        </w:rPr>
        <w:t>12</w:t>
      </w:r>
      <w:r w:rsidR="002B248C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.2021  г.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94"/>
        <w:gridCol w:w="1914"/>
        <w:gridCol w:w="1914"/>
        <w:gridCol w:w="1915"/>
      </w:tblGrid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набранных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 Павловна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Калинковская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Дрозд Анна Павловна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B248C" w:rsidTr="002B248C">
        <w:trPr>
          <w:trHeight w:val="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8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8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Ерошенко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8C" w:rsidRDefault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8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B248C" w:rsidTr="002B248C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48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 w:rsidP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Котельникова Ольга Николаевна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 Николаевич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2B2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730C" w:rsidRDefault="003F730C" w:rsidP="003F730C">
      <w:pPr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Мякшина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30859" w:rsidRDefault="00130859"/>
    <w:sectPr w:rsidR="00130859" w:rsidSect="0013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0C"/>
    <w:rsid w:val="00130859"/>
    <w:rsid w:val="001D522F"/>
    <w:rsid w:val="002B248C"/>
    <w:rsid w:val="003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2021-09-23T16:39:00Z</dcterms:created>
  <dcterms:modified xsi:type="dcterms:W3CDTF">2021-10-12T16:07:00Z</dcterms:modified>
</cp:coreProperties>
</file>